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C532A" w14:textId="77777777" w:rsidR="006E02A1" w:rsidRDefault="008C6AE6" w:rsidP="008C6AE6">
      <w:pPr>
        <w:spacing w:after="0" w:line="240" w:lineRule="auto"/>
        <w:jc w:val="center"/>
        <w:rPr>
          <w:rFonts w:eastAsia="Times New Roman" w:cs="Times New Roman"/>
          <w:bCs/>
          <w:smallCaps/>
          <w:spacing w:val="5"/>
          <w:szCs w:val="28"/>
          <w:lang w:eastAsia="ru-RU"/>
        </w:rPr>
      </w:pPr>
      <w:r w:rsidRPr="00736D0D">
        <w:rPr>
          <w:rFonts w:eastAsia="Times New Roman" w:cs="Times New Roman"/>
          <w:bCs/>
          <w:smallCaps/>
          <w:spacing w:val="5"/>
          <w:szCs w:val="28"/>
          <w:lang w:eastAsia="ru-RU"/>
        </w:rPr>
        <w:t>РОССИЙСКАЯ ФЕДЕРАЦИЯ</w:t>
      </w:r>
      <w:r w:rsidRPr="00736D0D">
        <w:rPr>
          <w:rFonts w:eastAsia="Times New Roman" w:cs="Times New Roman"/>
          <w:bCs/>
          <w:smallCaps/>
          <w:spacing w:val="5"/>
          <w:szCs w:val="28"/>
          <w:lang w:eastAsia="ru-RU"/>
        </w:rPr>
        <w:br/>
        <w:t>КАРАЧАЕВО-ЧЕРКЕССКАЯ РЕСПУБЛИКА</w:t>
      </w:r>
    </w:p>
    <w:p w14:paraId="2D6F58FC" w14:textId="02DAE364" w:rsidR="008C6AE6" w:rsidRPr="00736D0D" w:rsidRDefault="006E02A1" w:rsidP="008C6AE6">
      <w:pPr>
        <w:spacing w:after="0" w:line="240" w:lineRule="auto"/>
        <w:jc w:val="center"/>
        <w:rPr>
          <w:rFonts w:eastAsia="Times New Roman" w:cs="Times New Roman"/>
          <w:bCs/>
          <w:smallCaps/>
          <w:spacing w:val="5"/>
          <w:szCs w:val="28"/>
          <w:lang w:eastAsia="ru-RU"/>
        </w:rPr>
      </w:pPr>
      <w:r>
        <w:rPr>
          <w:rFonts w:eastAsia="Times New Roman" w:cs="Times New Roman"/>
          <w:bCs/>
          <w:smallCaps/>
          <w:spacing w:val="5"/>
          <w:szCs w:val="28"/>
          <w:lang w:eastAsia="ru-RU"/>
        </w:rPr>
        <w:t>ЗЕЛЕНЧУКСКИЙ МУНИЦИПАЛЬНЫЙ РАЙОН</w:t>
      </w:r>
      <w:r w:rsidR="008C6AE6" w:rsidRPr="00736D0D">
        <w:rPr>
          <w:rFonts w:eastAsia="Times New Roman" w:cs="Times New Roman"/>
          <w:bCs/>
          <w:smallCaps/>
          <w:spacing w:val="5"/>
          <w:szCs w:val="28"/>
          <w:lang w:eastAsia="ru-RU"/>
        </w:rPr>
        <w:br/>
        <w:t xml:space="preserve">АДМИНИСТРАЦИЯ </w:t>
      </w:r>
      <w:r w:rsidR="003774E3">
        <w:rPr>
          <w:rFonts w:eastAsia="Times New Roman" w:cs="Times New Roman"/>
          <w:bCs/>
          <w:smallCaps/>
          <w:spacing w:val="5"/>
          <w:szCs w:val="28"/>
          <w:lang w:eastAsia="ru-RU"/>
        </w:rPr>
        <w:t xml:space="preserve">МАРУХСКОГО </w:t>
      </w:r>
      <w:r>
        <w:rPr>
          <w:rFonts w:eastAsia="Times New Roman" w:cs="Times New Roman"/>
          <w:bCs/>
          <w:smallCaps/>
          <w:spacing w:val="5"/>
          <w:szCs w:val="28"/>
          <w:lang w:eastAsia="ru-RU"/>
        </w:rPr>
        <w:t>СЕЛЬСКОГО ПОСЕЛЕНИЯ</w:t>
      </w:r>
      <w:r w:rsidR="008C6AE6" w:rsidRPr="00736D0D">
        <w:rPr>
          <w:rFonts w:eastAsia="Times New Roman" w:cs="Times New Roman"/>
          <w:bCs/>
          <w:smallCaps/>
          <w:spacing w:val="5"/>
          <w:szCs w:val="28"/>
          <w:lang w:eastAsia="ru-RU"/>
        </w:rPr>
        <w:t xml:space="preserve"> </w:t>
      </w:r>
    </w:p>
    <w:p w14:paraId="23B59683" w14:textId="77777777" w:rsidR="008C6AE6" w:rsidRPr="00736D0D" w:rsidRDefault="008C6AE6" w:rsidP="008C6AE6">
      <w:pPr>
        <w:spacing w:after="0" w:line="240" w:lineRule="auto"/>
        <w:jc w:val="center"/>
        <w:rPr>
          <w:rFonts w:eastAsia="Times New Roman" w:cs="Times New Roman"/>
          <w:b/>
          <w:smallCaps/>
          <w:szCs w:val="28"/>
          <w:lang w:eastAsia="ru-RU"/>
        </w:rPr>
      </w:pPr>
    </w:p>
    <w:p w14:paraId="085BE6B3" w14:textId="77777777" w:rsidR="008C6AE6" w:rsidRPr="00736D0D" w:rsidRDefault="008C6AE6" w:rsidP="008C6AE6">
      <w:pPr>
        <w:spacing w:after="0" w:line="240" w:lineRule="auto"/>
        <w:jc w:val="center"/>
        <w:rPr>
          <w:rFonts w:eastAsia="Times New Roman" w:cs="Times New Roman"/>
          <w:b/>
          <w:bCs/>
          <w:smallCaps/>
          <w:spacing w:val="5"/>
          <w:szCs w:val="28"/>
          <w:lang w:eastAsia="ru-RU"/>
        </w:rPr>
      </w:pPr>
      <w:r w:rsidRPr="00736D0D">
        <w:rPr>
          <w:rFonts w:eastAsia="Times New Roman" w:cs="Times New Roman"/>
          <w:b/>
          <w:bCs/>
          <w:smallCaps/>
          <w:spacing w:val="5"/>
          <w:szCs w:val="28"/>
          <w:lang w:eastAsia="ru-RU"/>
        </w:rPr>
        <w:t>ПОСТАНОВЛЕНИЕ</w:t>
      </w:r>
    </w:p>
    <w:p w14:paraId="48AE22F7" w14:textId="77777777" w:rsidR="008C6AE6" w:rsidRPr="00736D0D" w:rsidRDefault="008C6AE6" w:rsidP="008C6AE6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736D0D">
        <w:rPr>
          <w:rFonts w:eastAsia="Calibri" w:cs="Times New Roman"/>
          <w:szCs w:val="28"/>
        </w:rPr>
        <w:t xml:space="preserve">  </w:t>
      </w:r>
    </w:p>
    <w:p w14:paraId="5B803193" w14:textId="093487F1" w:rsidR="008C6AE6" w:rsidRPr="00736D0D" w:rsidRDefault="008C6AE6" w:rsidP="008C6AE6">
      <w:pPr>
        <w:spacing w:after="0" w:line="240" w:lineRule="auto"/>
        <w:rPr>
          <w:rFonts w:eastAsia="Calibri" w:cs="Times New Roman"/>
          <w:szCs w:val="28"/>
        </w:rPr>
      </w:pPr>
      <w:r w:rsidRPr="00736D0D">
        <w:rPr>
          <w:rFonts w:eastAsia="Calibri" w:cs="Times New Roman"/>
          <w:szCs w:val="28"/>
        </w:rPr>
        <w:t xml:space="preserve">           </w:t>
      </w:r>
      <w:r w:rsidR="00A743F3">
        <w:rPr>
          <w:rFonts w:eastAsia="Calibri" w:cs="Times New Roman"/>
          <w:szCs w:val="28"/>
        </w:rPr>
        <w:t>22</w:t>
      </w:r>
      <w:r w:rsidR="00D46327">
        <w:rPr>
          <w:rFonts w:eastAsia="Calibri" w:cs="Times New Roman"/>
          <w:szCs w:val="28"/>
        </w:rPr>
        <w:t>.12.</w:t>
      </w:r>
      <w:r w:rsidRPr="00736D0D">
        <w:rPr>
          <w:rFonts w:eastAsia="Calibri" w:cs="Times New Roman"/>
          <w:szCs w:val="28"/>
        </w:rPr>
        <w:t>202</w:t>
      </w:r>
      <w:r w:rsidR="00A743F3">
        <w:rPr>
          <w:rFonts w:eastAsia="Calibri" w:cs="Times New Roman"/>
          <w:szCs w:val="28"/>
        </w:rPr>
        <w:t>3</w:t>
      </w:r>
      <w:r w:rsidRPr="00736D0D">
        <w:rPr>
          <w:rFonts w:eastAsia="Calibri" w:cs="Times New Roman"/>
          <w:szCs w:val="28"/>
        </w:rPr>
        <w:t xml:space="preserve">                     </w:t>
      </w:r>
      <w:r w:rsidR="00525E3D">
        <w:rPr>
          <w:rFonts w:eastAsia="Calibri" w:cs="Times New Roman"/>
          <w:szCs w:val="28"/>
        </w:rPr>
        <w:t>с</w:t>
      </w:r>
      <w:r w:rsidR="003774E3">
        <w:rPr>
          <w:rFonts w:eastAsia="Calibri" w:cs="Times New Roman"/>
          <w:szCs w:val="28"/>
        </w:rPr>
        <w:t>. Маруха</w:t>
      </w:r>
      <w:r w:rsidR="00F72BCE">
        <w:rPr>
          <w:rFonts w:eastAsia="Calibri" w:cs="Times New Roman"/>
          <w:szCs w:val="28"/>
        </w:rPr>
        <w:t xml:space="preserve">                </w:t>
      </w:r>
      <w:r w:rsidRPr="00736D0D">
        <w:rPr>
          <w:rFonts w:eastAsia="Calibri" w:cs="Times New Roman"/>
          <w:szCs w:val="28"/>
        </w:rPr>
        <w:t xml:space="preserve">                                 № </w:t>
      </w:r>
      <w:r w:rsidR="00C84EBA">
        <w:rPr>
          <w:rFonts w:eastAsia="Calibri" w:cs="Times New Roman"/>
          <w:szCs w:val="28"/>
        </w:rPr>
        <w:t>5</w:t>
      </w:r>
      <w:r w:rsidR="00A743F3">
        <w:rPr>
          <w:rFonts w:eastAsia="Calibri" w:cs="Times New Roman"/>
          <w:szCs w:val="28"/>
        </w:rPr>
        <w:t>2</w:t>
      </w:r>
      <w:r w:rsidRPr="00736D0D">
        <w:rPr>
          <w:rFonts w:eastAsia="Calibri" w:cs="Times New Roman"/>
          <w:szCs w:val="28"/>
        </w:rPr>
        <w:t xml:space="preserve">   </w:t>
      </w:r>
    </w:p>
    <w:p w14:paraId="5FFAB80E" w14:textId="127EE78E" w:rsidR="008C6AE6" w:rsidRPr="00736D0D" w:rsidRDefault="008C6AE6" w:rsidP="008C6AE6">
      <w:pPr>
        <w:widowControl w:val="0"/>
        <w:shd w:val="clear" w:color="auto" w:fill="FFFFFF"/>
        <w:autoSpaceDE w:val="0"/>
        <w:autoSpaceDN w:val="0"/>
        <w:adjustRightInd w:val="0"/>
        <w:spacing w:before="309" w:after="0" w:line="328" w:lineRule="exact"/>
        <w:ind w:right="15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 xml:space="preserve">Об утверждении перечней главных администраторов доходов и источников финансирования </w:t>
      </w:r>
      <w:r w:rsidR="003774E3" w:rsidRPr="00736D0D">
        <w:rPr>
          <w:rFonts w:eastAsia="Times New Roman" w:cs="Times New Roman"/>
          <w:szCs w:val="28"/>
          <w:lang w:eastAsia="ru-RU"/>
        </w:rPr>
        <w:t xml:space="preserve">дефицита бюджета </w:t>
      </w:r>
      <w:r w:rsidR="003774E3">
        <w:rPr>
          <w:rFonts w:eastAsia="Times New Roman" w:cs="Times New Roman"/>
          <w:szCs w:val="28"/>
          <w:lang w:eastAsia="ru-RU"/>
        </w:rPr>
        <w:t>Марухского</w:t>
      </w:r>
      <w:r w:rsidR="00FC0142">
        <w:rPr>
          <w:rFonts w:eastAsia="Times New Roman" w:cs="Times New Roman"/>
          <w:szCs w:val="28"/>
          <w:lang w:eastAsia="ru-RU"/>
        </w:rPr>
        <w:t xml:space="preserve"> </w:t>
      </w:r>
      <w:r w:rsidR="003F4597">
        <w:rPr>
          <w:rFonts w:eastAsia="Times New Roman" w:cs="Times New Roman"/>
          <w:szCs w:val="28"/>
          <w:lang w:eastAsia="ru-RU"/>
        </w:rPr>
        <w:t>сельского поселения</w:t>
      </w:r>
      <w:r w:rsidR="00FC0142">
        <w:rPr>
          <w:rFonts w:eastAsia="Times New Roman" w:cs="Times New Roman"/>
          <w:szCs w:val="28"/>
          <w:lang w:eastAsia="ru-RU"/>
        </w:rPr>
        <w:t xml:space="preserve">   </w:t>
      </w:r>
      <w:r w:rsidRPr="00736D0D">
        <w:rPr>
          <w:rFonts w:eastAsia="Times New Roman" w:cs="Times New Roman"/>
          <w:szCs w:val="28"/>
          <w:lang w:eastAsia="ru-RU"/>
        </w:rPr>
        <w:t>на 202</w:t>
      </w:r>
      <w:r w:rsidR="003375E4">
        <w:rPr>
          <w:rFonts w:eastAsia="Times New Roman" w:cs="Times New Roman"/>
          <w:szCs w:val="28"/>
          <w:lang w:eastAsia="ru-RU"/>
        </w:rPr>
        <w:t>4</w:t>
      </w:r>
      <w:r w:rsidRPr="00736D0D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3375E4">
        <w:rPr>
          <w:rFonts w:eastAsia="Times New Roman" w:cs="Times New Roman"/>
          <w:szCs w:val="28"/>
          <w:lang w:eastAsia="ru-RU"/>
        </w:rPr>
        <w:t>5</w:t>
      </w:r>
      <w:r w:rsidRPr="00736D0D">
        <w:rPr>
          <w:rFonts w:eastAsia="Times New Roman" w:cs="Times New Roman"/>
          <w:szCs w:val="28"/>
          <w:lang w:eastAsia="ru-RU"/>
        </w:rPr>
        <w:t xml:space="preserve"> и 202</w:t>
      </w:r>
      <w:r w:rsidR="003375E4">
        <w:rPr>
          <w:rFonts w:eastAsia="Times New Roman" w:cs="Times New Roman"/>
          <w:szCs w:val="28"/>
          <w:lang w:eastAsia="ru-RU"/>
        </w:rPr>
        <w:t>6</w:t>
      </w:r>
      <w:r w:rsidRPr="00736D0D">
        <w:rPr>
          <w:rFonts w:eastAsia="Times New Roman" w:cs="Times New Roman"/>
          <w:szCs w:val="28"/>
          <w:lang w:eastAsia="ru-RU"/>
        </w:rPr>
        <w:t xml:space="preserve"> годов</w:t>
      </w:r>
    </w:p>
    <w:p w14:paraId="3073E141" w14:textId="77777777" w:rsidR="008C6AE6" w:rsidRPr="00736D0D" w:rsidRDefault="008C6AE6" w:rsidP="008C6AE6">
      <w:pPr>
        <w:shd w:val="clear" w:color="auto" w:fill="FFFFFF"/>
        <w:spacing w:before="309" w:after="0" w:line="328" w:lineRule="exact"/>
        <w:ind w:right="15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 xml:space="preserve">         В соответствии  с пунктом 3.2 </w:t>
      </w:r>
      <w:hyperlink r:id="rId5" w:history="1">
        <w:r w:rsidRPr="00736D0D">
          <w:rPr>
            <w:rFonts w:eastAsia="Times New Roman" w:cs="Times New Roman"/>
            <w:szCs w:val="28"/>
            <w:lang w:eastAsia="ru-RU"/>
          </w:rPr>
          <w:t>статьи 160.1</w:t>
        </w:r>
      </w:hyperlink>
      <w:r w:rsidRPr="00736D0D">
        <w:rPr>
          <w:rFonts w:eastAsia="Times New Roman" w:cs="Times New Roman"/>
          <w:szCs w:val="28"/>
          <w:lang w:eastAsia="ru-RU"/>
        </w:rPr>
        <w:t xml:space="preserve">, пунктом 4 статьи 160.2 Бюджетного кодекса Российской Федерации </w:t>
      </w:r>
    </w:p>
    <w:p w14:paraId="6895513A" w14:textId="77777777" w:rsidR="008C6AE6" w:rsidRPr="00736D0D" w:rsidRDefault="008C6AE6" w:rsidP="008C6AE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435A1D60" w14:textId="77777777" w:rsidR="008C6AE6" w:rsidRPr="00736D0D" w:rsidRDefault="008C6AE6" w:rsidP="008C6AE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>ПОСТАНОВЛЯЮ:</w:t>
      </w:r>
    </w:p>
    <w:p w14:paraId="7325B6A7" w14:textId="77777777" w:rsidR="008C6AE6" w:rsidRPr="00736D0D" w:rsidRDefault="008C6AE6" w:rsidP="008C6AE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08DD0927" w14:textId="41E131A6" w:rsidR="008C6AE6" w:rsidRPr="00736D0D" w:rsidRDefault="008C6AE6" w:rsidP="008C6AE6">
      <w:pPr>
        <w:widowControl w:val="0"/>
        <w:shd w:val="clear" w:color="auto" w:fill="FFFFFF"/>
        <w:autoSpaceDE w:val="0"/>
        <w:autoSpaceDN w:val="0"/>
        <w:adjustRightInd w:val="0"/>
        <w:spacing w:after="0" w:line="328" w:lineRule="exact"/>
        <w:ind w:right="15" w:firstLine="708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 xml:space="preserve">1. Утвердить перечень главных администраторов доходов бюджета </w:t>
      </w:r>
      <w:r w:rsidR="003774E3">
        <w:rPr>
          <w:rFonts w:eastAsia="Times New Roman" w:cs="Times New Roman"/>
          <w:szCs w:val="28"/>
          <w:lang w:eastAsia="ru-RU"/>
        </w:rPr>
        <w:t xml:space="preserve">Марухского </w:t>
      </w:r>
      <w:r w:rsidR="003F4597">
        <w:rPr>
          <w:rFonts w:eastAsia="Times New Roman" w:cs="Times New Roman"/>
          <w:szCs w:val="28"/>
          <w:lang w:eastAsia="ru-RU"/>
        </w:rPr>
        <w:t xml:space="preserve">сельского поселения </w:t>
      </w:r>
      <w:r w:rsidRPr="00736D0D">
        <w:rPr>
          <w:rFonts w:eastAsia="Times New Roman" w:cs="Times New Roman"/>
          <w:szCs w:val="28"/>
          <w:lang w:eastAsia="ru-RU"/>
        </w:rPr>
        <w:t>на 202</w:t>
      </w:r>
      <w:r w:rsidR="003375E4">
        <w:rPr>
          <w:rFonts w:eastAsia="Times New Roman" w:cs="Times New Roman"/>
          <w:szCs w:val="28"/>
          <w:lang w:eastAsia="ru-RU"/>
        </w:rPr>
        <w:t>4</w:t>
      </w:r>
      <w:r w:rsidRPr="00736D0D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3375E4">
        <w:rPr>
          <w:rFonts w:eastAsia="Times New Roman" w:cs="Times New Roman"/>
          <w:szCs w:val="28"/>
          <w:lang w:eastAsia="ru-RU"/>
        </w:rPr>
        <w:t>5</w:t>
      </w:r>
      <w:r w:rsidRPr="00736D0D">
        <w:rPr>
          <w:rFonts w:eastAsia="Times New Roman" w:cs="Times New Roman"/>
          <w:szCs w:val="28"/>
          <w:lang w:eastAsia="ru-RU"/>
        </w:rPr>
        <w:t xml:space="preserve"> и 202</w:t>
      </w:r>
      <w:r w:rsidR="003375E4">
        <w:rPr>
          <w:rFonts w:eastAsia="Times New Roman" w:cs="Times New Roman"/>
          <w:szCs w:val="28"/>
          <w:lang w:eastAsia="ru-RU"/>
        </w:rPr>
        <w:t>6</w:t>
      </w:r>
      <w:r w:rsidRPr="00736D0D">
        <w:rPr>
          <w:rFonts w:eastAsia="Times New Roman" w:cs="Times New Roman"/>
          <w:szCs w:val="28"/>
          <w:lang w:eastAsia="ru-RU"/>
        </w:rPr>
        <w:t xml:space="preserve"> годов согласно приложению № 1.</w:t>
      </w:r>
    </w:p>
    <w:p w14:paraId="22B4C09C" w14:textId="77D0BE75" w:rsidR="008C6AE6" w:rsidRPr="00736D0D" w:rsidRDefault="008C6AE6" w:rsidP="008C6AE6">
      <w:pPr>
        <w:widowControl w:val="0"/>
        <w:shd w:val="clear" w:color="auto" w:fill="FFFFFF"/>
        <w:autoSpaceDE w:val="0"/>
        <w:autoSpaceDN w:val="0"/>
        <w:adjustRightInd w:val="0"/>
        <w:spacing w:after="0" w:line="328" w:lineRule="exact"/>
        <w:ind w:right="15" w:firstLine="708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 xml:space="preserve">2. Утвердить перечень главных </w:t>
      </w:r>
      <w:proofErr w:type="gramStart"/>
      <w:r w:rsidRPr="00736D0D">
        <w:rPr>
          <w:rFonts w:eastAsia="Times New Roman" w:cs="Times New Roman"/>
          <w:szCs w:val="28"/>
          <w:lang w:eastAsia="ru-RU"/>
        </w:rPr>
        <w:t xml:space="preserve">администраторов источников финансирования дефицита </w:t>
      </w:r>
      <w:r w:rsidR="00195AE3">
        <w:rPr>
          <w:rFonts w:eastAsia="Times New Roman" w:cs="Times New Roman"/>
          <w:szCs w:val="28"/>
          <w:lang w:eastAsia="ru-RU"/>
        </w:rPr>
        <w:t>бюджет</w:t>
      </w:r>
      <w:r w:rsidR="003774E3">
        <w:rPr>
          <w:rFonts w:eastAsia="Times New Roman" w:cs="Times New Roman"/>
          <w:szCs w:val="28"/>
          <w:lang w:eastAsia="ru-RU"/>
        </w:rPr>
        <w:t>а</w:t>
      </w:r>
      <w:proofErr w:type="gramEnd"/>
      <w:r w:rsidR="003774E3">
        <w:rPr>
          <w:rFonts w:eastAsia="Times New Roman" w:cs="Times New Roman"/>
          <w:szCs w:val="28"/>
          <w:lang w:eastAsia="ru-RU"/>
        </w:rPr>
        <w:t xml:space="preserve"> Марухского </w:t>
      </w:r>
      <w:r w:rsidR="00195AE3">
        <w:rPr>
          <w:rFonts w:eastAsia="Times New Roman" w:cs="Times New Roman"/>
          <w:szCs w:val="28"/>
          <w:lang w:eastAsia="ru-RU"/>
        </w:rPr>
        <w:t>сельского поселения</w:t>
      </w:r>
      <w:r w:rsidRPr="00736D0D">
        <w:rPr>
          <w:rFonts w:eastAsia="Times New Roman" w:cs="Times New Roman"/>
          <w:szCs w:val="28"/>
          <w:lang w:eastAsia="ru-RU"/>
        </w:rPr>
        <w:t xml:space="preserve"> на 202</w:t>
      </w:r>
      <w:r w:rsidR="003375E4">
        <w:rPr>
          <w:rFonts w:eastAsia="Times New Roman" w:cs="Times New Roman"/>
          <w:szCs w:val="28"/>
          <w:lang w:eastAsia="ru-RU"/>
        </w:rPr>
        <w:t xml:space="preserve">4 </w:t>
      </w:r>
      <w:r w:rsidRPr="00736D0D">
        <w:rPr>
          <w:rFonts w:eastAsia="Times New Roman" w:cs="Times New Roman"/>
          <w:szCs w:val="28"/>
          <w:lang w:eastAsia="ru-RU"/>
        </w:rPr>
        <w:t>год и на плановый период 202</w:t>
      </w:r>
      <w:r w:rsidR="003375E4">
        <w:rPr>
          <w:rFonts w:eastAsia="Times New Roman" w:cs="Times New Roman"/>
          <w:szCs w:val="28"/>
          <w:lang w:eastAsia="ru-RU"/>
        </w:rPr>
        <w:t>5</w:t>
      </w:r>
      <w:r w:rsidRPr="00736D0D">
        <w:rPr>
          <w:rFonts w:eastAsia="Times New Roman" w:cs="Times New Roman"/>
          <w:szCs w:val="28"/>
          <w:lang w:eastAsia="ru-RU"/>
        </w:rPr>
        <w:t xml:space="preserve"> и 202</w:t>
      </w:r>
      <w:r w:rsidR="003375E4">
        <w:rPr>
          <w:rFonts w:eastAsia="Times New Roman" w:cs="Times New Roman"/>
          <w:szCs w:val="28"/>
          <w:lang w:eastAsia="ru-RU"/>
        </w:rPr>
        <w:t>6</w:t>
      </w:r>
      <w:r w:rsidRPr="00736D0D">
        <w:rPr>
          <w:rFonts w:eastAsia="Times New Roman" w:cs="Times New Roman"/>
          <w:szCs w:val="28"/>
          <w:lang w:eastAsia="ru-RU"/>
        </w:rPr>
        <w:t xml:space="preserve"> годов согласно приложению № 2.</w:t>
      </w:r>
    </w:p>
    <w:p w14:paraId="0B4DF74B" w14:textId="07348245" w:rsidR="008C6AE6" w:rsidRPr="00736D0D" w:rsidRDefault="008C6AE6" w:rsidP="008C6AE6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 xml:space="preserve">3. Настоящее постановление подлежит размещению на </w:t>
      </w:r>
      <w:proofErr w:type="gramStart"/>
      <w:r w:rsidRPr="00736D0D">
        <w:rPr>
          <w:rFonts w:eastAsia="Times New Roman" w:cs="Times New Roman"/>
          <w:szCs w:val="28"/>
          <w:lang w:eastAsia="ru-RU"/>
        </w:rPr>
        <w:t>официальном</w:t>
      </w:r>
      <w:proofErr w:type="gramEnd"/>
      <w:r w:rsidRPr="00736D0D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736D0D">
        <w:rPr>
          <w:rFonts w:eastAsia="Times New Roman" w:cs="Times New Roman"/>
          <w:szCs w:val="28"/>
          <w:lang w:eastAsia="ru-RU"/>
        </w:rPr>
        <w:t>сайте</w:t>
      </w:r>
      <w:proofErr w:type="gramEnd"/>
      <w:r w:rsidRPr="00736D0D">
        <w:rPr>
          <w:rFonts w:eastAsia="Times New Roman" w:cs="Times New Roman"/>
          <w:szCs w:val="28"/>
          <w:lang w:eastAsia="ru-RU"/>
        </w:rPr>
        <w:t xml:space="preserve"> администрации </w:t>
      </w:r>
      <w:r w:rsidR="003774E3">
        <w:rPr>
          <w:rFonts w:eastAsia="Times New Roman" w:cs="Times New Roman"/>
          <w:szCs w:val="28"/>
          <w:lang w:eastAsia="ru-RU"/>
        </w:rPr>
        <w:t>Марухского сельского поселения</w:t>
      </w:r>
      <w:r w:rsidR="003774E3" w:rsidRPr="00736D0D">
        <w:rPr>
          <w:rFonts w:eastAsia="Times New Roman" w:cs="Times New Roman"/>
          <w:szCs w:val="28"/>
          <w:lang w:eastAsia="ru-RU"/>
        </w:rPr>
        <w:t>.</w:t>
      </w:r>
    </w:p>
    <w:p w14:paraId="4914AAD3" w14:textId="77777777" w:rsidR="008C6AE6" w:rsidRPr="00736D0D" w:rsidRDefault="008C6AE6" w:rsidP="008C6AE6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 xml:space="preserve">4. </w:t>
      </w:r>
      <w:proofErr w:type="gramStart"/>
      <w:r w:rsidRPr="00736D0D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736D0D">
        <w:rPr>
          <w:rFonts w:eastAsia="Times New Roman" w:cs="Times New Roman"/>
          <w:szCs w:val="28"/>
          <w:lang w:eastAsia="ru-RU"/>
        </w:rPr>
        <w:t xml:space="preserve"> выполнением настоящего постановления оставляю за собой. </w:t>
      </w:r>
    </w:p>
    <w:p w14:paraId="38EA2B6E" w14:textId="6AC093C8" w:rsidR="008C6AE6" w:rsidRPr="00736D0D" w:rsidRDefault="008C6AE6" w:rsidP="008C6AE6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>5. Настоящее постановление вступает в силу со дня его официального опубликования (обнародования) в установленном порядке и распространяется на правоотношения, возникшие с 1 января 202</w:t>
      </w:r>
      <w:r w:rsidR="003375E4">
        <w:rPr>
          <w:rFonts w:eastAsia="Times New Roman" w:cs="Times New Roman"/>
          <w:szCs w:val="28"/>
          <w:lang w:eastAsia="ru-RU"/>
        </w:rPr>
        <w:t>4</w:t>
      </w:r>
      <w:r w:rsidRPr="00736D0D">
        <w:rPr>
          <w:rFonts w:eastAsia="Times New Roman" w:cs="Times New Roman"/>
          <w:szCs w:val="28"/>
          <w:lang w:eastAsia="ru-RU"/>
        </w:rPr>
        <w:t xml:space="preserve"> года.</w:t>
      </w:r>
    </w:p>
    <w:p w14:paraId="0A90FF72" w14:textId="77777777" w:rsidR="008C6AE6" w:rsidRPr="00736D0D" w:rsidRDefault="008C6AE6" w:rsidP="008C6AE6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/>
          <w:sz w:val="24"/>
          <w:szCs w:val="24"/>
        </w:rPr>
      </w:pPr>
    </w:p>
    <w:p w14:paraId="77A45BC7" w14:textId="77777777" w:rsidR="008C6AE6" w:rsidRPr="00736D0D" w:rsidRDefault="008C6AE6" w:rsidP="008C6AE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7761D74D" w14:textId="77777777" w:rsidR="008C6AE6" w:rsidRPr="00736D0D" w:rsidRDefault="008C6AE6" w:rsidP="008C6AE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7F8DA878" w14:textId="5EF85754" w:rsidR="009F1611" w:rsidRPr="00736D0D" w:rsidRDefault="008C6AE6" w:rsidP="009F161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36D0D">
        <w:rPr>
          <w:rFonts w:eastAsia="Times New Roman" w:cs="Times New Roman"/>
          <w:szCs w:val="28"/>
          <w:lang w:eastAsia="ru-RU"/>
        </w:rPr>
        <w:t xml:space="preserve">Глава </w:t>
      </w:r>
      <w:r w:rsidR="003774E3">
        <w:rPr>
          <w:rFonts w:eastAsia="Times New Roman" w:cs="Times New Roman"/>
          <w:szCs w:val="28"/>
          <w:lang w:eastAsia="ru-RU"/>
        </w:rPr>
        <w:t xml:space="preserve">Марухского </w:t>
      </w:r>
      <w:r w:rsidR="00195AE3">
        <w:rPr>
          <w:rFonts w:eastAsia="Times New Roman" w:cs="Times New Roman"/>
          <w:szCs w:val="28"/>
          <w:lang w:eastAsia="ru-RU"/>
        </w:rPr>
        <w:t>сельского</w:t>
      </w:r>
      <w:r w:rsidR="006E02A1">
        <w:rPr>
          <w:rFonts w:eastAsia="Times New Roman" w:cs="Times New Roman"/>
          <w:szCs w:val="28"/>
          <w:lang w:eastAsia="ru-RU"/>
        </w:rPr>
        <w:t xml:space="preserve"> поселения</w:t>
      </w:r>
      <w:r w:rsidR="00DC50DA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="003774E3">
        <w:rPr>
          <w:rFonts w:eastAsia="Times New Roman" w:cs="Times New Roman"/>
          <w:szCs w:val="28"/>
          <w:lang w:eastAsia="ru-RU"/>
        </w:rPr>
        <w:t>Батчаев Х.М.</w:t>
      </w:r>
    </w:p>
    <w:p w14:paraId="7884FB67" w14:textId="77777777" w:rsidR="008C6AE6" w:rsidRPr="00736D0D" w:rsidRDefault="008C6AE6" w:rsidP="008C6AE6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20AD8958" w14:textId="77777777" w:rsidR="008C6AE6" w:rsidRPr="00736D0D" w:rsidRDefault="008C6AE6" w:rsidP="008C6AE6">
      <w:pPr>
        <w:spacing w:after="0" w:line="240" w:lineRule="auto"/>
        <w:rPr>
          <w:rFonts w:eastAsia="Calibri" w:cs="Times New Roman"/>
          <w:szCs w:val="28"/>
        </w:rPr>
      </w:pPr>
    </w:p>
    <w:p w14:paraId="3C7AB03D" w14:textId="77777777" w:rsidR="008C6AE6" w:rsidRPr="00736D0D" w:rsidRDefault="008C6AE6" w:rsidP="008C6AE6">
      <w:pPr>
        <w:spacing w:after="0" w:line="240" w:lineRule="auto"/>
        <w:rPr>
          <w:rFonts w:eastAsia="Calibri" w:cs="Times New Roman"/>
          <w:szCs w:val="28"/>
        </w:rPr>
      </w:pPr>
    </w:p>
    <w:p w14:paraId="49C7E1A3" w14:textId="77777777" w:rsidR="002D1D79" w:rsidRDefault="002D1D79"/>
    <w:p w14:paraId="2E0E99B3" w14:textId="77777777" w:rsidR="00FE6A1C" w:rsidRDefault="00FE6A1C"/>
    <w:p w14:paraId="012B3B94" w14:textId="77777777" w:rsidR="00FE6A1C" w:rsidRDefault="00FE6A1C"/>
    <w:p w14:paraId="72993E2E" w14:textId="77777777" w:rsidR="00FE6A1C" w:rsidRDefault="00FE6A1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E6A1C" w:rsidRPr="00155DEE" w14:paraId="2E5A0F79" w14:textId="77777777" w:rsidTr="002F658C">
        <w:tc>
          <w:tcPr>
            <w:tcW w:w="4644" w:type="dxa"/>
          </w:tcPr>
          <w:p w14:paraId="446AAF85" w14:textId="77777777" w:rsidR="00FE6A1C" w:rsidRPr="00155DEE" w:rsidRDefault="00FE6A1C" w:rsidP="002F658C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14:paraId="4BDC47F9" w14:textId="77777777" w:rsidR="00FE6A1C" w:rsidRDefault="00FE6A1C" w:rsidP="002F658C">
            <w:pPr>
              <w:rPr>
                <w:rFonts w:ascii="Times New Roman" w:hAnsi="Times New Roman"/>
                <w:sz w:val="24"/>
                <w:szCs w:val="24"/>
              </w:rPr>
            </w:pPr>
            <w:r w:rsidRPr="00BE1DFE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DFE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</w:p>
          <w:p w14:paraId="5CC2004F" w14:textId="77777777" w:rsidR="00FE6A1C" w:rsidRPr="00BE1DFE" w:rsidRDefault="00FE6A1C" w:rsidP="002F658C">
            <w:pPr>
              <w:rPr>
                <w:rFonts w:ascii="Times New Roman" w:hAnsi="Times New Roman"/>
                <w:sz w:val="24"/>
                <w:szCs w:val="24"/>
              </w:rPr>
            </w:pPr>
            <w:r w:rsidRPr="00BE1DFE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DFE">
              <w:rPr>
                <w:rFonts w:ascii="Times New Roman" w:hAnsi="Times New Roman"/>
                <w:sz w:val="24"/>
                <w:szCs w:val="24"/>
              </w:rPr>
              <w:t>администрации Марухского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DFE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14:paraId="1992C346" w14:textId="2322E942" w:rsidR="00FE6A1C" w:rsidRPr="00155DEE" w:rsidRDefault="00FE6A1C" w:rsidP="00FE6A1C">
            <w:pPr>
              <w:rPr>
                <w:b/>
              </w:rPr>
            </w:pPr>
            <w:r w:rsidRPr="00BE1DF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Pr="00BE1DFE">
              <w:rPr>
                <w:rFonts w:ascii="Times New Roman" w:hAnsi="Times New Roman"/>
                <w:sz w:val="24"/>
                <w:szCs w:val="24"/>
              </w:rPr>
              <w:t>.12.2023 №5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501073E4" w14:textId="77777777" w:rsidR="00FE6A1C" w:rsidRPr="00155DEE" w:rsidRDefault="00FE6A1C" w:rsidP="00FE6A1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223AD0FD" w14:textId="77777777" w:rsidR="00FE6A1C" w:rsidRPr="00155DEE" w:rsidRDefault="00FE6A1C" w:rsidP="00FE6A1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55DEE">
        <w:rPr>
          <w:rFonts w:eastAsia="Times New Roman" w:cs="Times New Roman"/>
          <w:b/>
          <w:sz w:val="24"/>
          <w:szCs w:val="24"/>
          <w:lang w:eastAsia="ru-RU"/>
        </w:rPr>
        <w:t xml:space="preserve">Перечень главных администраторов доходов бюджета </w:t>
      </w:r>
    </w:p>
    <w:p w14:paraId="4570479C" w14:textId="77777777" w:rsidR="00FE6A1C" w:rsidRPr="00155DEE" w:rsidRDefault="00FE6A1C" w:rsidP="00FE6A1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55DEE">
        <w:rPr>
          <w:rFonts w:eastAsia="Times New Roman" w:cs="Times New Roman"/>
          <w:b/>
          <w:sz w:val="24"/>
          <w:szCs w:val="24"/>
          <w:lang w:eastAsia="ru-RU"/>
        </w:rPr>
        <w:t>Марухского сельского поселения</w:t>
      </w:r>
    </w:p>
    <w:p w14:paraId="7F78135E" w14:textId="77777777" w:rsidR="00FE6A1C" w:rsidRPr="00155DEE" w:rsidRDefault="00FE6A1C" w:rsidP="00FE6A1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13"/>
        <w:gridCol w:w="2621"/>
        <w:gridCol w:w="5732"/>
      </w:tblGrid>
      <w:tr w:rsidR="00FE6A1C" w:rsidRPr="00155DEE" w14:paraId="5AC1ED2D" w14:textId="77777777" w:rsidTr="002F658C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0C56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Код администратора доходов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1D93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848B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DEA90CD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Наименование администратора</w:t>
            </w:r>
          </w:p>
        </w:tc>
      </w:tr>
      <w:tr w:rsidR="00FE6A1C" w:rsidRPr="00155DEE" w14:paraId="6DC63E83" w14:textId="77777777" w:rsidTr="00FE6A1C">
        <w:trPr>
          <w:trHeight w:val="305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B5FB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47D6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9490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FE6A1C" w:rsidRPr="00155DEE" w14:paraId="31A22B50" w14:textId="77777777" w:rsidTr="002F658C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1E80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F888" w14:textId="77777777" w:rsidR="00FE6A1C" w:rsidRPr="00155DEE" w:rsidRDefault="00FE6A1C" w:rsidP="002F658C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3FB1" w14:textId="77777777" w:rsidR="00FE6A1C" w:rsidRPr="00155DEE" w:rsidRDefault="00FE6A1C" w:rsidP="002F658C">
            <w:pPr>
              <w:pStyle w:val="1"/>
              <w:rPr>
                <w:sz w:val="24"/>
              </w:rPr>
            </w:pPr>
            <w:r w:rsidRPr="00155DEE">
              <w:rPr>
                <w:sz w:val="24"/>
              </w:rPr>
              <w:t>Управление Федеральной налоговой службы по Карачаево-Черкесской Республике</w:t>
            </w:r>
          </w:p>
        </w:tc>
      </w:tr>
      <w:tr w:rsidR="00FE6A1C" w:rsidRPr="00155DEE" w14:paraId="098513C0" w14:textId="77777777" w:rsidTr="002F658C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76E0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182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4EE8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sz w:val="24"/>
                <w:szCs w:val="24"/>
              </w:rPr>
              <w:t>1 01 02010 01 0000 110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0AD4" w14:textId="77777777" w:rsidR="00FE6A1C" w:rsidRPr="00155DEE" w:rsidRDefault="00FE6A1C" w:rsidP="002F658C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E6A1C" w:rsidRPr="00155DEE" w14:paraId="6A1FCA24" w14:textId="77777777" w:rsidTr="002F658C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116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182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3126" w14:textId="77777777" w:rsidR="00FE6A1C" w:rsidRPr="00155DEE" w:rsidRDefault="00FE6A1C" w:rsidP="002F658C">
            <w:pPr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1 01 02020 01 0000 110</w:t>
            </w:r>
          </w:p>
          <w:p w14:paraId="19383A00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883" w14:textId="77777777" w:rsidR="00FE6A1C" w:rsidRPr="00155DEE" w:rsidRDefault="00FE6A1C" w:rsidP="002F658C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" w:anchor="h6213" w:history="1">
              <w:r w:rsidRPr="00155DEE">
                <w:rPr>
                  <w:rStyle w:val="a4"/>
                  <w:rFonts w:cs="Times New Roman"/>
                  <w:color w:val="auto"/>
                  <w:sz w:val="24"/>
                  <w:szCs w:val="24"/>
                  <w:u w:val="none"/>
                </w:rPr>
                <w:t>статьей 227</w:t>
              </w:r>
            </w:hyperlink>
            <w:r w:rsidRPr="00155DEE">
              <w:rPr>
                <w:rFonts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E6A1C" w:rsidRPr="00155DEE" w14:paraId="4FEBC12F" w14:textId="77777777" w:rsidTr="002F658C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BBE4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182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FA7D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4D07" w14:textId="77777777" w:rsidR="00FE6A1C" w:rsidRPr="00155DEE" w:rsidRDefault="00FE6A1C" w:rsidP="002F658C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7" w:anchor="h6227" w:history="1">
              <w:r w:rsidRPr="00155DEE">
                <w:rPr>
                  <w:rStyle w:val="a4"/>
                  <w:rFonts w:cs="Times New Roman"/>
                  <w:color w:val="auto"/>
                  <w:sz w:val="24"/>
                  <w:szCs w:val="24"/>
                  <w:u w:val="none"/>
                </w:rPr>
                <w:t>статьей 228</w:t>
              </w:r>
            </w:hyperlink>
            <w:r w:rsidRPr="00155DEE">
              <w:rPr>
                <w:rFonts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FE6A1C" w:rsidRPr="00155DEE" w14:paraId="24D31201" w14:textId="77777777" w:rsidTr="002F658C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1865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98E2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1 01 02040 01 0000 110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E6CD" w14:textId="77777777" w:rsidR="00FE6A1C" w:rsidRPr="0010306C" w:rsidRDefault="00FE6A1C" w:rsidP="002F658C">
            <w:pPr>
              <w:jc w:val="both"/>
              <w:rPr>
                <w:rFonts w:cs="Times New Roman"/>
                <w:sz w:val="24"/>
                <w:szCs w:val="24"/>
              </w:rPr>
            </w:pPr>
            <w:r w:rsidRPr="0010306C">
              <w:rPr>
                <w:rFonts w:cs="Times New Roman"/>
                <w:sz w:val="24"/>
                <w:szCs w:val="24"/>
                <w:shd w:val="clear" w:color="auto" w:fill="FFFFF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  <w:r w:rsidRPr="0010306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E6A1C" w:rsidRPr="00155DEE" w14:paraId="62B13088" w14:textId="77777777" w:rsidTr="002F658C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676F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182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FA93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866F" w14:textId="77777777" w:rsidR="00FE6A1C" w:rsidRPr="00155DEE" w:rsidRDefault="00FE6A1C" w:rsidP="002F658C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FE6A1C" w:rsidRPr="00155DEE" w14:paraId="78962359" w14:textId="77777777" w:rsidTr="002F658C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B3F0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D290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1 05 03020 01 0000 110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7FA7" w14:textId="77777777" w:rsidR="00FE6A1C" w:rsidRPr="00155DEE" w:rsidRDefault="00FE6A1C" w:rsidP="002F658C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FE6A1C" w:rsidRPr="00155DEE" w14:paraId="3EC26FB2" w14:textId="77777777" w:rsidTr="002F658C">
        <w:trPr>
          <w:trHeight w:val="882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0CF0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182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138C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E32F" w14:textId="77777777" w:rsidR="00FE6A1C" w:rsidRPr="00155DEE" w:rsidRDefault="00FE6A1C" w:rsidP="002F658C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E6A1C" w:rsidRPr="00155DEE" w14:paraId="481A9827" w14:textId="77777777" w:rsidTr="002F658C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CF8A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182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CBB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8CB4" w14:textId="77777777" w:rsidR="00FE6A1C" w:rsidRPr="00155DEE" w:rsidRDefault="00FE6A1C" w:rsidP="002F658C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E6A1C" w:rsidRPr="00155DEE" w14:paraId="4DFAFD37" w14:textId="77777777" w:rsidTr="002F658C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E3F0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182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4ADF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414D" w14:textId="77777777" w:rsidR="00FE6A1C" w:rsidRPr="00155DEE" w:rsidRDefault="00FE6A1C" w:rsidP="002F658C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E6A1C" w:rsidRPr="00155DEE" w14:paraId="0B6B46CD" w14:textId="77777777" w:rsidTr="002F658C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0371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E56F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B5EE" w14:textId="77777777" w:rsidR="00FE6A1C" w:rsidRPr="00155DEE" w:rsidRDefault="00FE6A1C" w:rsidP="002F658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55DEE">
              <w:rPr>
                <w:rFonts w:cs="Times New Roman"/>
                <w:b/>
                <w:sz w:val="24"/>
                <w:szCs w:val="24"/>
              </w:rPr>
              <w:t>Администрация Марухского сельского поселения</w:t>
            </w:r>
          </w:p>
        </w:tc>
      </w:tr>
      <w:tr w:rsidR="00FE6A1C" w:rsidRPr="00155DEE" w14:paraId="6C3B5FDA" w14:textId="77777777" w:rsidTr="002F658C">
        <w:trPr>
          <w:trHeight w:val="412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A0F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22B1525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0228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87AB0F1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1 11 05035 10 0000 120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E36C" w14:textId="77777777" w:rsidR="00FE6A1C" w:rsidRPr="00155DEE" w:rsidRDefault="00FE6A1C" w:rsidP="002F658C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FE6A1C" w:rsidRPr="00155DEE" w14:paraId="1F25C2B2" w14:textId="77777777" w:rsidTr="002F658C">
        <w:trPr>
          <w:trHeight w:val="412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222F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45CE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1 11 07015 10 0000 120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DCC8" w14:textId="77777777" w:rsidR="00FE6A1C" w:rsidRPr="00155DEE" w:rsidRDefault="00FE6A1C" w:rsidP="002F658C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bCs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E6A1C" w:rsidRPr="00155DEE" w14:paraId="28590A0C" w14:textId="77777777" w:rsidTr="002F658C">
        <w:trPr>
          <w:trHeight w:val="412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D892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0B77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B770" w14:textId="77777777" w:rsidR="00FE6A1C" w:rsidRPr="00155DEE" w:rsidRDefault="00FE6A1C" w:rsidP="002F658C">
            <w:pPr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E6A1C" w:rsidRPr="00155DEE" w14:paraId="4CFEDEEB" w14:textId="77777777" w:rsidTr="002F658C">
        <w:trPr>
          <w:trHeight w:val="412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3756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DB4B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D299" w14:textId="77777777" w:rsidR="00FE6A1C" w:rsidRPr="00155DEE" w:rsidRDefault="00FE6A1C" w:rsidP="002F658C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E6A1C" w:rsidRPr="00155DEE" w14:paraId="2C9CF52B" w14:textId="77777777" w:rsidTr="002F658C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C512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2C5D" w14:textId="77777777" w:rsidR="00FE6A1C" w:rsidRPr="00155DEE" w:rsidRDefault="00FE6A1C" w:rsidP="002F658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55DEE">
              <w:rPr>
                <w:rFonts w:cs="Times New Roman"/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CA0B" w14:textId="77777777" w:rsidR="00FE6A1C" w:rsidRPr="00155DEE" w:rsidRDefault="00FE6A1C" w:rsidP="002F658C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155DEE">
              <w:rPr>
                <w:rFonts w:cs="Times New Roman"/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E6A1C" w:rsidRPr="00155DEE" w14:paraId="2CFB5DBA" w14:textId="77777777" w:rsidTr="002F658C">
        <w:trPr>
          <w:trHeight w:val="428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3F0D" w14:textId="77777777" w:rsidR="00FE6A1C" w:rsidRPr="00155DEE" w:rsidRDefault="00FE6A1C" w:rsidP="002F658C">
            <w:pPr>
              <w:rPr>
                <w:rFonts w:cs="Times New Roman"/>
                <w:sz w:val="24"/>
                <w:szCs w:val="24"/>
              </w:rPr>
            </w:pPr>
          </w:p>
          <w:p w14:paraId="7F5D93AF" w14:textId="77777777" w:rsidR="00FE6A1C" w:rsidRPr="00155DEE" w:rsidRDefault="00FE6A1C" w:rsidP="002F658C">
            <w:pPr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 xml:space="preserve">             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A918" w14:textId="77777777" w:rsidR="00FE6A1C" w:rsidRPr="00155DEE" w:rsidRDefault="00FE6A1C" w:rsidP="002F658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1 17 16000 10 0000 180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D5C3" w14:textId="77777777" w:rsidR="00FE6A1C" w:rsidRPr="00155DEE" w:rsidRDefault="00FE6A1C" w:rsidP="002F658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осуществлён возврат (уточнение) не позднее трех лет со дня их зачисления на единый счёт бюджета сельского поселения</w:t>
            </w:r>
          </w:p>
        </w:tc>
      </w:tr>
      <w:tr w:rsidR="00FE6A1C" w:rsidRPr="00155DEE" w14:paraId="1C534182" w14:textId="77777777" w:rsidTr="002F658C">
        <w:trPr>
          <w:trHeight w:val="428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71C7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9E4A487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A296" w14:textId="77777777" w:rsidR="00FE6A1C" w:rsidRPr="00155DEE" w:rsidRDefault="00FE6A1C" w:rsidP="002F658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42A4" w14:textId="77777777" w:rsidR="00FE6A1C" w:rsidRPr="00155DEE" w:rsidRDefault="00FE6A1C" w:rsidP="002F658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FE6A1C" w:rsidRPr="00155DEE" w14:paraId="5FFE197D" w14:textId="77777777" w:rsidTr="002F658C">
        <w:trPr>
          <w:trHeight w:val="70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C6FB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7235" w14:textId="77777777" w:rsidR="00FE6A1C" w:rsidRPr="00155DEE" w:rsidRDefault="00FE6A1C" w:rsidP="002F658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5217" w14:textId="77777777" w:rsidR="00FE6A1C" w:rsidRPr="00155DEE" w:rsidRDefault="00FE6A1C" w:rsidP="002F658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E6A1C" w:rsidRPr="00155DEE" w14:paraId="0D72B941" w14:textId="77777777" w:rsidTr="002F658C">
        <w:trPr>
          <w:trHeight w:val="70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C826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81F1752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837F" w14:textId="77777777" w:rsidR="00FE6A1C" w:rsidRPr="00155DEE" w:rsidRDefault="00FE6A1C" w:rsidP="002F658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2 02 20077 10 0000 150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8FC0" w14:textId="77777777" w:rsidR="00FE6A1C" w:rsidRPr="00155DEE" w:rsidRDefault="00FE6A1C" w:rsidP="002F658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155DEE">
              <w:rPr>
                <w:rFonts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55DEE">
              <w:rPr>
                <w:rFonts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FE6A1C" w:rsidRPr="00155DEE" w14:paraId="59B72794" w14:textId="77777777" w:rsidTr="002F658C">
        <w:trPr>
          <w:trHeight w:val="46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B9E0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6FE3" w14:textId="77777777" w:rsidR="00FE6A1C" w:rsidRPr="00155DEE" w:rsidRDefault="00FE6A1C" w:rsidP="002F658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2312" w14:textId="77777777" w:rsidR="00FE6A1C" w:rsidRPr="00155DEE" w:rsidRDefault="00FE6A1C" w:rsidP="002F658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FE6A1C" w:rsidRPr="00155DEE" w14:paraId="023E7B64" w14:textId="77777777" w:rsidTr="002F658C">
        <w:trPr>
          <w:trHeight w:val="46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41E3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DCA9B98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946" w14:textId="77777777" w:rsidR="00FE6A1C" w:rsidRPr="00155DEE" w:rsidRDefault="00FE6A1C" w:rsidP="002F658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3A11" w14:textId="77777777" w:rsidR="00FE6A1C" w:rsidRPr="00155DEE" w:rsidRDefault="00FE6A1C" w:rsidP="002F658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</w:tr>
      <w:tr w:rsidR="00FE6A1C" w:rsidRPr="00155DEE" w14:paraId="46ADF5D6" w14:textId="77777777" w:rsidTr="002F658C">
        <w:trPr>
          <w:trHeight w:val="1946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5D4E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8D85919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EDEE3CE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39DE" w14:textId="77777777" w:rsidR="00FE6A1C" w:rsidRPr="00155DEE" w:rsidRDefault="00FE6A1C" w:rsidP="002F658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2 02 40014 10 0000 150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BFEE" w14:textId="77777777" w:rsidR="00FE6A1C" w:rsidRPr="00155DEE" w:rsidRDefault="00FE6A1C" w:rsidP="00FE6A1C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E6A1C" w:rsidRPr="00155DEE" w14:paraId="1A615526" w14:textId="77777777" w:rsidTr="002F658C">
        <w:trPr>
          <w:trHeight w:val="93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ED8F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401E" w14:textId="77777777" w:rsidR="00FE6A1C" w:rsidRPr="00155DEE" w:rsidRDefault="00FE6A1C" w:rsidP="002F658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AF71" w14:textId="77777777" w:rsidR="00FE6A1C" w:rsidRPr="00155DEE" w:rsidRDefault="00FE6A1C" w:rsidP="00FE6A1C">
            <w:pPr>
              <w:spacing w:after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E6A1C" w:rsidRPr="00155DEE" w14:paraId="2DFDF181" w14:textId="77777777" w:rsidTr="002F658C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5724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  <w:p w14:paraId="2B77CCBB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F4CE" w14:textId="77777777" w:rsidR="00FE6A1C" w:rsidRPr="00155DEE" w:rsidRDefault="00FE6A1C" w:rsidP="002F658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2 02 90024 10 0000 150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58A1" w14:textId="77777777" w:rsidR="00FE6A1C" w:rsidRPr="00155DEE" w:rsidRDefault="00FE6A1C" w:rsidP="00FE6A1C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55DEE">
              <w:rPr>
                <w:rFonts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FE6A1C" w:rsidRPr="00155DEE" w14:paraId="64BDC738" w14:textId="77777777" w:rsidTr="002F658C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B39D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4808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2 08 05000 10 0000 150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2504" w14:textId="77777777" w:rsidR="00FE6A1C" w:rsidRPr="00155DEE" w:rsidRDefault="00FE6A1C" w:rsidP="00FE6A1C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E6A1C" w:rsidRPr="00155DEE" w14:paraId="714F71C1" w14:textId="77777777" w:rsidTr="00FE6A1C">
        <w:trPr>
          <w:trHeight w:val="1563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9518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AD2F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2 18 60010 10 0000 150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BA64" w14:textId="77777777" w:rsidR="00FE6A1C" w:rsidRPr="00155DEE" w:rsidRDefault="00FE6A1C" w:rsidP="00FE6A1C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E6A1C" w:rsidRPr="00155DEE" w14:paraId="64EA29D0" w14:textId="77777777" w:rsidTr="002F658C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FABE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07CB" w14:textId="77777777" w:rsidR="00FE6A1C" w:rsidRPr="00155DEE" w:rsidRDefault="00FE6A1C" w:rsidP="002F658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B623" w14:textId="77777777" w:rsidR="00FE6A1C" w:rsidRPr="00155DEE" w:rsidRDefault="00FE6A1C" w:rsidP="002F658C">
            <w:pPr>
              <w:rPr>
                <w:rFonts w:cs="Times New Roman"/>
                <w:sz w:val="24"/>
                <w:szCs w:val="24"/>
              </w:rPr>
            </w:pPr>
            <w:r w:rsidRPr="00155DEE">
              <w:rPr>
                <w:rFonts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FE6A1C" w:rsidRPr="00BB15C2" w14:paraId="67CD012B" w14:textId="77777777" w:rsidTr="002F658C">
        <w:tc>
          <w:tcPr>
            <w:tcW w:w="4503" w:type="dxa"/>
          </w:tcPr>
          <w:p w14:paraId="5E1A82C0" w14:textId="77777777" w:rsidR="00FE6A1C" w:rsidRDefault="00FE6A1C" w:rsidP="002F658C">
            <w:pPr>
              <w:rPr>
                <w:sz w:val="26"/>
                <w:szCs w:val="26"/>
              </w:rPr>
            </w:pPr>
          </w:p>
        </w:tc>
        <w:tc>
          <w:tcPr>
            <w:tcW w:w="5068" w:type="dxa"/>
          </w:tcPr>
          <w:p w14:paraId="3A16DC83" w14:textId="77777777" w:rsidR="00FE6A1C" w:rsidRDefault="00FE6A1C" w:rsidP="002F65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Приложение№2</w:t>
            </w:r>
            <w:r w:rsidRPr="00BB15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A16627C" w14:textId="77777777" w:rsidR="00FE6A1C" w:rsidRPr="00BB15C2" w:rsidRDefault="00FE6A1C" w:rsidP="002F658C">
            <w:pPr>
              <w:rPr>
                <w:rFonts w:ascii="Times New Roman" w:hAnsi="Times New Roman"/>
                <w:sz w:val="26"/>
                <w:szCs w:val="26"/>
              </w:rPr>
            </w:pPr>
            <w:r w:rsidRPr="00BB15C2">
              <w:rPr>
                <w:rFonts w:ascii="Times New Roman" w:hAnsi="Times New Roman"/>
                <w:sz w:val="26"/>
                <w:szCs w:val="26"/>
              </w:rPr>
              <w:t>к постановлению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администрации Марухского    </w:t>
            </w:r>
            <w:r w:rsidRPr="00BB15C2">
              <w:rPr>
                <w:rFonts w:ascii="Times New Roman" w:hAnsi="Times New Roman"/>
                <w:sz w:val="26"/>
                <w:szCs w:val="26"/>
              </w:rPr>
              <w:t>сельского поселения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22.12.2023</w:t>
            </w:r>
            <w:r w:rsidRPr="00BB15C2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</w:tbl>
    <w:p w14:paraId="3EB2AB75" w14:textId="77777777" w:rsidR="00FE6A1C" w:rsidRPr="002205FA" w:rsidRDefault="00FE6A1C" w:rsidP="00FE6A1C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14:paraId="6768835D" w14:textId="77777777" w:rsidR="00FE6A1C" w:rsidRPr="002205FA" w:rsidRDefault="00FE6A1C" w:rsidP="00FE6A1C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2205FA">
        <w:rPr>
          <w:rFonts w:eastAsia="Times New Roman" w:cs="Times New Roman"/>
          <w:b/>
          <w:sz w:val="26"/>
          <w:szCs w:val="26"/>
          <w:lang w:eastAsia="ru-RU"/>
        </w:rPr>
        <w:t xml:space="preserve">Перечень главных </w:t>
      </w:r>
      <w:proofErr w:type="gramStart"/>
      <w:r w:rsidRPr="002205FA">
        <w:rPr>
          <w:rFonts w:eastAsia="Times New Roman" w:cs="Times New Roman"/>
          <w:b/>
          <w:sz w:val="26"/>
          <w:szCs w:val="26"/>
          <w:lang w:eastAsia="ru-RU"/>
        </w:rPr>
        <w:t>администраторов источников финансирования дефицита бюджета</w:t>
      </w:r>
      <w:proofErr w:type="gramEnd"/>
      <w:r w:rsidRPr="002205FA">
        <w:rPr>
          <w:rFonts w:eastAsia="Times New Roman" w:cs="Times New Roman"/>
          <w:b/>
          <w:sz w:val="26"/>
          <w:szCs w:val="26"/>
          <w:lang w:eastAsia="ru-RU"/>
        </w:rPr>
        <w:t> </w:t>
      </w:r>
      <w:r>
        <w:rPr>
          <w:rFonts w:eastAsia="Times New Roman" w:cs="Times New Roman"/>
          <w:b/>
          <w:sz w:val="26"/>
          <w:szCs w:val="26"/>
          <w:lang w:eastAsia="ru-RU"/>
        </w:rPr>
        <w:t>Марухского сельского поселения</w:t>
      </w:r>
    </w:p>
    <w:p w14:paraId="2F847B26" w14:textId="77777777" w:rsidR="00FE6A1C" w:rsidRPr="002205FA" w:rsidRDefault="00FE6A1C" w:rsidP="00FE6A1C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4927"/>
      </w:tblGrid>
      <w:tr w:rsidR="00FE6A1C" w:rsidRPr="002205FA" w14:paraId="3CB161F3" w14:textId="77777777" w:rsidTr="002F658C">
        <w:tc>
          <w:tcPr>
            <w:tcW w:w="1101" w:type="dxa"/>
            <w:vAlign w:val="center"/>
          </w:tcPr>
          <w:p w14:paraId="08753E05" w14:textId="77777777" w:rsidR="00FE6A1C" w:rsidRPr="00FB0558" w:rsidRDefault="00FE6A1C" w:rsidP="002F6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58">
              <w:rPr>
                <w:rFonts w:ascii="Times New Roman" w:hAnsi="Times New Roman"/>
                <w:sz w:val="24"/>
                <w:szCs w:val="24"/>
              </w:rPr>
              <w:t>Код главы</w:t>
            </w:r>
          </w:p>
        </w:tc>
        <w:tc>
          <w:tcPr>
            <w:tcW w:w="3543" w:type="dxa"/>
            <w:vAlign w:val="center"/>
          </w:tcPr>
          <w:p w14:paraId="14D8F7CC" w14:textId="77777777" w:rsidR="00FE6A1C" w:rsidRPr="00FB0558" w:rsidRDefault="00FE6A1C" w:rsidP="002F6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58"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927" w:type="dxa"/>
            <w:vAlign w:val="center"/>
          </w:tcPr>
          <w:p w14:paraId="62A70681" w14:textId="77777777" w:rsidR="00FE6A1C" w:rsidRPr="00FB0558" w:rsidRDefault="00FE6A1C" w:rsidP="002F6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5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FE6A1C" w:rsidRPr="002205FA" w14:paraId="29EB2D5A" w14:textId="77777777" w:rsidTr="002F658C">
        <w:tc>
          <w:tcPr>
            <w:tcW w:w="1101" w:type="dxa"/>
          </w:tcPr>
          <w:p w14:paraId="7C076E02" w14:textId="77777777" w:rsidR="00FE6A1C" w:rsidRPr="00660AFE" w:rsidRDefault="00FE6A1C" w:rsidP="002F6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FE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3543" w:type="dxa"/>
          </w:tcPr>
          <w:p w14:paraId="44142E8C" w14:textId="77777777" w:rsidR="00FE6A1C" w:rsidRPr="00660AFE" w:rsidRDefault="00FE6A1C" w:rsidP="002F6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FE">
              <w:rPr>
                <w:rFonts w:ascii="Times New Roman" w:hAnsi="Times New Roman"/>
                <w:sz w:val="24"/>
                <w:szCs w:val="24"/>
              </w:rPr>
              <w:t xml:space="preserve"> 0 10 50201 10 0000 510</w:t>
            </w:r>
          </w:p>
        </w:tc>
        <w:tc>
          <w:tcPr>
            <w:tcW w:w="4927" w:type="dxa"/>
          </w:tcPr>
          <w:p w14:paraId="554A9962" w14:textId="77777777" w:rsidR="00FE6A1C" w:rsidRPr="00660AFE" w:rsidRDefault="00FE6A1C" w:rsidP="002F6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F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FE6A1C" w:rsidRPr="002205FA" w14:paraId="382F0A75" w14:textId="77777777" w:rsidTr="002F658C">
        <w:tc>
          <w:tcPr>
            <w:tcW w:w="1101" w:type="dxa"/>
          </w:tcPr>
          <w:p w14:paraId="3E37ACFD" w14:textId="77777777" w:rsidR="00FE6A1C" w:rsidRPr="00660AFE" w:rsidRDefault="00FE6A1C" w:rsidP="002F6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FE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3543" w:type="dxa"/>
          </w:tcPr>
          <w:p w14:paraId="78F430D6" w14:textId="77777777" w:rsidR="00FE6A1C" w:rsidRPr="00660AFE" w:rsidRDefault="00FE6A1C" w:rsidP="002F6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0 10 50201 10 </w:t>
            </w:r>
            <w:r w:rsidRPr="00660AFE">
              <w:rPr>
                <w:rFonts w:ascii="Times New Roman" w:hAnsi="Times New Roman"/>
                <w:sz w:val="24"/>
                <w:szCs w:val="24"/>
              </w:rPr>
              <w:t>0000 610</w:t>
            </w:r>
          </w:p>
        </w:tc>
        <w:tc>
          <w:tcPr>
            <w:tcW w:w="4927" w:type="dxa"/>
          </w:tcPr>
          <w:p w14:paraId="4B027428" w14:textId="77777777" w:rsidR="00FE6A1C" w:rsidRPr="00660AFE" w:rsidRDefault="00FE6A1C" w:rsidP="002F65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F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7FB101DE" w14:textId="77777777" w:rsidR="00FE6A1C" w:rsidRDefault="00FE6A1C" w:rsidP="00FE6A1C">
      <w:pPr>
        <w:rPr>
          <w:rFonts w:cs="Times New Roman"/>
          <w:szCs w:val="28"/>
        </w:rPr>
      </w:pPr>
    </w:p>
    <w:p w14:paraId="44A199E9" w14:textId="77777777" w:rsidR="00FE6A1C" w:rsidRDefault="00FE6A1C" w:rsidP="00FE6A1C">
      <w:pPr>
        <w:rPr>
          <w:rFonts w:cs="Times New Roman"/>
          <w:szCs w:val="28"/>
        </w:rPr>
      </w:pPr>
    </w:p>
    <w:p w14:paraId="06530D3F" w14:textId="77777777" w:rsidR="00FE6A1C" w:rsidRPr="00155DEE" w:rsidRDefault="00FE6A1C" w:rsidP="00FE6A1C">
      <w:pPr>
        <w:rPr>
          <w:b/>
          <w:sz w:val="24"/>
          <w:szCs w:val="24"/>
        </w:rPr>
      </w:pPr>
    </w:p>
    <w:p w14:paraId="7BF36B5C" w14:textId="77777777" w:rsidR="00FE6A1C" w:rsidRDefault="00FE6A1C"/>
    <w:sectPr w:rsidR="00FE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E6"/>
    <w:rsid w:val="00147234"/>
    <w:rsid w:val="00195AE3"/>
    <w:rsid w:val="0024188B"/>
    <w:rsid w:val="002D1D79"/>
    <w:rsid w:val="003375E4"/>
    <w:rsid w:val="003774E3"/>
    <w:rsid w:val="00396FD9"/>
    <w:rsid w:val="003F3115"/>
    <w:rsid w:val="003F4597"/>
    <w:rsid w:val="00427A6F"/>
    <w:rsid w:val="00470378"/>
    <w:rsid w:val="00525E3D"/>
    <w:rsid w:val="006E02A1"/>
    <w:rsid w:val="008C6AE6"/>
    <w:rsid w:val="0092507B"/>
    <w:rsid w:val="009F1611"/>
    <w:rsid w:val="00A743F3"/>
    <w:rsid w:val="00C84EBA"/>
    <w:rsid w:val="00D46327"/>
    <w:rsid w:val="00DC50DA"/>
    <w:rsid w:val="00F72BCE"/>
    <w:rsid w:val="00FC0142"/>
    <w:rsid w:val="00F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2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E6"/>
  </w:style>
  <w:style w:type="paragraph" w:styleId="1">
    <w:name w:val="heading 1"/>
    <w:basedOn w:val="a"/>
    <w:next w:val="a"/>
    <w:link w:val="10"/>
    <w:qFormat/>
    <w:rsid w:val="00FE6A1C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A1C"/>
    <w:rPr>
      <w:rFonts w:eastAsia="Times New Roman" w:cs="Times New Roman"/>
      <w:b/>
      <w:bCs/>
      <w:sz w:val="20"/>
      <w:szCs w:val="24"/>
      <w:lang w:eastAsia="ru-RU"/>
    </w:rPr>
  </w:style>
  <w:style w:type="table" w:styleId="a3">
    <w:name w:val="Table Grid"/>
    <w:basedOn w:val="a1"/>
    <w:rsid w:val="00FE6A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6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E6"/>
  </w:style>
  <w:style w:type="paragraph" w:styleId="1">
    <w:name w:val="heading 1"/>
    <w:basedOn w:val="a"/>
    <w:next w:val="a"/>
    <w:link w:val="10"/>
    <w:qFormat/>
    <w:rsid w:val="00FE6A1C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A1C"/>
    <w:rPr>
      <w:rFonts w:eastAsia="Times New Roman" w:cs="Times New Roman"/>
      <w:b/>
      <w:bCs/>
      <w:sz w:val="20"/>
      <w:szCs w:val="24"/>
      <w:lang w:eastAsia="ru-RU"/>
    </w:rPr>
  </w:style>
  <w:style w:type="table" w:styleId="a3">
    <w:name w:val="Table Grid"/>
    <w:basedOn w:val="a1"/>
    <w:rsid w:val="00FE6A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6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024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02414" TargetMode="External"/><Relationship Id="rId5" Type="http://schemas.openxmlformats.org/officeDocument/2006/relationships/hyperlink" Target="consultantplus://offline/ref=4BEAA3E3A3285C3C12E85CE67206C3E633665BA17040A4ACFAE3956100F3A7E217B770FF528DWEv4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2022-12-20T12:31:00Z</cp:lastPrinted>
  <dcterms:created xsi:type="dcterms:W3CDTF">2021-12-20T10:20:00Z</dcterms:created>
  <dcterms:modified xsi:type="dcterms:W3CDTF">2023-12-29T07:35:00Z</dcterms:modified>
</cp:coreProperties>
</file>